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F547" w14:textId="77777777" w:rsidR="00D52E6E" w:rsidRDefault="00D52E6E" w:rsidP="00D52E6E">
      <w:pPr>
        <w:rPr>
          <w:rFonts w:hint="eastAsia"/>
        </w:rPr>
      </w:pPr>
      <w:r>
        <w:rPr>
          <w:rFonts w:hint="eastAsia"/>
        </w:rPr>
        <w:t>そ族･昆虫の防止対策</w:t>
      </w:r>
    </w:p>
    <w:p w14:paraId="3F6B6083" w14:textId="77777777" w:rsidR="00D52E6E" w:rsidRDefault="00D52E6E" w:rsidP="00D52E6E">
      <w:pPr>
        <w:rPr>
          <w:rFonts w:hint="eastAsia"/>
        </w:rPr>
      </w:pPr>
      <w:r>
        <w:rPr>
          <w:rFonts w:hint="eastAsia"/>
        </w:rPr>
        <w:t>a.確認のポイント</w:t>
      </w:r>
    </w:p>
    <w:p w14:paraId="78044C05" w14:textId="24D0A404" w:rsidR="00D52E6E" w:rsidRDefault="00D52E6E" w:rsidP="00D52E6E">
      <w:pPr>
        <w:ind w:leftChars="100" w:left="220" w:firstLineChars="100" w:firstLine="220"/>
        <w:rPr>
          <w:rFonts w:hint="eastAsia"/>
        </w:rPr>
      </w:pPr>
      <w:r>
        <w:rPr>
          <w:rFonts w:hint="eastAsia"/>
        </w:rPr>
        <w:t>調合及び充填を行う場所は、ネズミや昆虫が入らないように管理する。作業中は、ドアやストリップカーテンを閉じて、作業中は極力人や物の出入りを抑える。</w:t>
      </w:r>
    </w:p>
    <w:p w14:paraId="57E55340" w14:textId="77777777" w:rsidR="00D52E6E" w:rsidRDefault="00D52E6E" w:rsidP="00D52E6E">
      <w:pPr>
        <w:ind w:firstLineChars="100" w:firstLine="220"/>
        <w:rPr>
          <w:rFonts w:hint="eastAsia"/>
        </w:rPr>
      </w:pPr>
      <w:r>
        <w:rPr>
          <w:rFonts w:hint="eastAsia"/>
        </w:rPr>
        <w:t>① 窓は網戸等の防虫対策がなされていない場合、閉め切っておく。</w:t>
      </w:r>
    </w:p>
    <w:p w14:paraId="1AC0E52F" w14:textId="4EA5BD45" w:rsidR="005A61A9" w:rsidRDefault="00D52E6E" w:rsidP="00D52E6E">
      <w:pPr>
        <w:ind w:leftChars="100" w:left="440" w:hangingChars="100" w:hanging="220"/>
      </w:pPr>
      <w:r>
        <w:rPr>
          <w:rFonts w:hint="eastAsia"/>
        </w:rPr>
        <w:t>② ①及び②の対策が困難な場合、調合容器に蓋をする。充填機の密封前の開放部に覆いをつける等の工夫をするとよい。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6E"/>
    <w:rsid w:val="005A61A9"/>
    <w:rsid w:val="00D52E6E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56591"/>
  <w15:chartTrackingRefBased/>
  <w15:docId w15:val="{F1D6EA0B-D547-4DB0-8A6F-7302971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2022-02-01T06:59:00Z</dcterms:created>
  <dcterms:modified xsi:type="dcterms:W3CDTF">2022-02-01T07:00:00Z</dcterms:modified>
</cp:coreProperties>
</file>